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C570A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附件：</w:t>
      </w:r>
    </w:p>
    <w:p w14:paraId="21D65E0F">
      <w:pPr>
        <w:jc w:val="center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项目信息登记表</w:t>
      </w:r>
    </w:p>
    <w:tbl>
      <w:tblPr>
        <w:tblStyle w:val="7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 w14:paraId="41086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B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20CDDFFD"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95D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7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1CC42E87"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11CB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2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获取文件登记日期</w:t>
            </w:r>
          </w:p>
          <w:p w14:paraId="27AA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1DF57E85"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2C5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E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63D93959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FE08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4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61466DAC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413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B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A0ED733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96C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34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电子邮箱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（请准确填写，以便您接收采购文件及项目相关信息）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469B47A6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643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74D1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5430D436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467358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8693C"/>
    <w:rsid w:val="0A9E5F43"/>
    <w:rsid w:val="1A573F8C"/>
    <w:rsid w:val="1C79702B"/>
    <w:rsid w:val="281D460F"/>
    <w:rsid w:val="28610884"/>
    <w:rsid w:val="430F12EE"/>
    <w:rsid w:val="43D80E2C"/>
    <w:rsid w:val="4469612E"/>
    <w:rsid w:val="5688693C"/>
    <w:rsid w:val="5C950E3E"/>
    <w:rsid w:val="6B69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keepLines/>
      <w:spacing w:line="460" w:lineRule="exact"/>
      <w:jc w:val="center"/>
      <w:outlineLvl w:val="1"/>
    </w:pPr>
    <w:rPr>
      <w:rFonts w:ascii="Cambria" w:hAnsi="Cambria" w:eastAsia="宋体"/>
      <w:b/>
      <w:bCs/>
      <w:kern w:val="0"/>
      <w:sz w:val="24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tabs>
        <w:tab w:val="left" w:pos="420"/>
      </w:tabs>
      <w:adjustRightInd w:val="0"/>
      <w:snapToGrid w:val="0"/>
      <w:spacing w:line="460" w:lineRule="exact"/>
      <w:ind w:firstLine="0" w:firstLineChars="0"/>
      <w:jc w:val="left"/>
      <w:outlineLvl w:val="2"/>
    </w:pPr>
    <w:rPr>
      <w:rFonts w:ascii="仿宋" w:hAnsi="仿宋" w:eastAsia="宋体" w:cs="Times New Roman"/>
      <w:b/>
      <w:color w:val="000000" w:themeColor="text1"/>
      <w:kern w:val="44"/>
      <w:sz w:val="24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toc 1"/>
    <w:basedOn w:val="1"/>
    <w:next w:val="1"/>
    <w:uiPriority w:val="0"/>
    <w:pPr>
      <w:widowControl w:val="0"/>
      <w:spacing w:line="400" w:lineRule="exact"/>
      <w:ind w:left="0" w:right="0"/>
      <w:jc w:val="left"/>
    </w:pPr>
    <w:rPr>
      <w:rFonts w:ascii="Times New Roman" w:hAnsi="Times New Roman" w:eastAsia="宋体" w:cs="Times New Roman"/>
      <w:b/>
      <w:bCs/>
      <w:caps/>
      <w:sz w:val="20"/>
      <w:szCs w:val="20"/>
    </w:rPr>
  </w:style>
  <w:style w:type="paragraph" w:styleId="6">
    <w:name w:val="toc 2"/>
    <w:basedOn w:val="1"/>
    <w:next w:val="1"/>
    <w:qFormat/>
    <w:uiPriority w:val="0"/>
    <w:pPr>
      <w:spacing w:line="240" w:lineRule="auto"/>
      <w:ind w:left="0" w:leftChars="0"/>
    </w:pPr>
    <w:rPr>
      <w:rFonts w:eastAsia="宋体" w:asciiTheme="minorAscii" w:hAnsiTheme="minorAscii"/>
      <w:szCs w:val="22"/>
    </w:rPr>
  </w:style>
  <w:style w:type="character" w:customStyle="1" w:styleId="9">
    <w:name w:val="标题 2 字符"/>
    <w:link w:val="2"/>
    <w:uiPriority w:val="0"/>
    <w:rPr>
      <w:rFonts w:ascii="Cambria" w:hAnsi="Cambria" w:eastAsia="宋体"/>
      <w:b/>
      <w:kern w:val="0"/>
      <w:sz w:val="36"/>
      <w:szCs w:val="36"/>
      <w:highlight w:val="whit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2025-12-30T01:48:00Z</dcterms:created>
  <dc:creator>DY</dc:creator>
  <cp:lastModifiedBy>DY</cp:lastModifiedBy>
  <dcterms:modified xsi:type="dcterms:W3CDTF">2025-12-30T01:48:30Z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2194321DFB304712A0B93FEA504C9312_11</vt:lpwstr>
  </property>
  <property fmtid="{D5CDD505-2E9C-101B-9397-08002B2CF9AE}" pid="4" name="KSOTemplateDocerSaveRecord">
    <vt:lpwstr>eyJoZGlkIjoiYWYxZDYxMDExMDRlMjlkZWE2YTY5ZmQ4MDY1NTk2MWIiLCJ1c2VySWQiOiIzMTk1Nzg5NzIifQ==</vt:lpwstr>
  </property>
</Properties>
</file>